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65FDF2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附件7</w:t>
      </w:r>
    </w:p>
    <w:p w14:paraId="5F185C76"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</w:p>
    <w:p w14:paraId="2B6A8811"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属地工信部门政策服务联系人</w:t>
      </w:r>
    </w:p>
    <w:tbl>
      <w:tblPr>
        <w:tblStyle w:val="2"/>
        <w:tblW w:w="862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3"/>
        <w:gridCol w:w="2640"/>
        <w:gridCol w:w="3134"/>
      </w:tblGrid>
      <w:tr w14:paraId="3633D8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2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52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工信主管部门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A9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联系人</w:t>
            </w:r>
          </w:p>
        </w:tc>
        <w:tc>
          <w:tcPr>
            <w:tcW w:w="3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B0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联系电话</w:t>
            </w:r>
          </w:p>
        </w:tc>
      </w:tr>
      <w:tr w14:paraId="17C8CC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4D4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凤泉湖高新区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51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辜明华</w:t>
            </w:r>
          </w:p>
        </w:tc>
        <w:tc>
          <w:tcPr>
            <w:tcW w:w="3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61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2801946</w:t>
            </w:r>
          </w:p>
        </w:tc>
      </w:tr>
      <w:tr w14:paraId="4DF8E0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9611EE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潮安区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8D1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陈洽彬</w:t>
            </w:r>
          </w:p>
        </w:tc>
        <w:tc>
          <w:tcPr>
            <w:tcW w:w="3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DB7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5818972</w:t>
            </w:r>
          </w:p>
        </w:tc>
      </w:tr>
      <w:tr w14:paraId="7167A1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FAE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饶平县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D3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林丽炀</w:t>
            </w:r>
          </w:p>
        </w:tc>
        <w:tc>
          <w:tcPr>
            <w:tcW w:w="3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F3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7805239</w:t>
            </w:r>
          </w:p>
        </w:tc>
      </w:tr>
      <w:tr w14:paraId="539F65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47C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湘桥区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4D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蔡梓奇</w:t>
            </w:r>
          </w:p>
        </w:tc>
        <w:tc>
          <w:tcPr>
            <w:tcW w:w="3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D9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2209288</w:t>
            </w:r>
          </w:p>
        </w:tc>
      </w:tr>
    </w:tbl>
    <w:p w14:paraId="69373169">
      <w:bookmarkStart w:id="0" w:name="_GoBack"/>
      <w:bookmarkEnd w:id="0"/>
    </w:p>
    <w:sectPr>
      <w:pgSz w:w="11906" w:h="16838"/>
      <w:pgMar w:top="1440" w:right="1746" w:bottom="1440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E37A1F8-6BF8-455C-B03F-5B2A15D50A8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ABD5BCEF-A50A-41D0-BE23-F6A91B42BF7F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83DF1A3D-0A3E-4C2C-A4CB-727C608F753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IyMDc3YmRlN2ViMGUwNmYyNjQ3Mzc3ZWIwNjJmMzkifQ=="/>
  </w:docVars>
  <w:rsids>
    <w:rsidRoot w:val="687200CE"/>
    <w:rsid w:val="014D5C4E"/>
    <w:rsid w:val="1877231A"/>
    <w:rsid w:val="20EA5A47"/>
    <w:rsid w:val="4285715E"/>
    <w:rsid w:val="481C1E8A"/>
    <w:rsid w:val="4EEC1008"/>
    <w:rsid w:val="687200CE"/>
    <w:rsid w:val="76485BE0"/>
    <w:rsid w:val="7F540BE5"/>
    <w:rsid w:val="DE6F095C"/>
    <w:rsid w:val="FBAFB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91"/>
    <w:basedOn w:val="3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5">
    <w:name w:val="font61"/>
    <w:basedOn w:val="3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6">
    <w:name w:val="font41"/>
    <w:basedOn w:val="3"/>
    <w:qFormat/>
    <w:uiPriority w:val="0"/>
    <w:rPr>
      <w:rFonts w:hint="default" w:ascii="Times New Roman" w:hAnsi="Times New Roman" w:cs="Times New Roman"/>
      <w:color w:val="000000"/>
      <w:sz w:val="28"/>
      <w:szCs w:val="28"/>
      <w:u w:val="none"/>
    </w:rPr>
  </w:style>
  <w:style w:type="character" w:customStyle="1" w:styleId="7">
    <w:name w:val="font31"/>
    <w:basedOn w:val="3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60</Words>
  <Characters>97</Characters>
  <Lines>0</Lines>
  <Paragraphs>0</Paragraphs>
  <TotalTime>13</TotalTime>
  <ScaleCrop>false</ScaleCrop>
  <LinksUpToDate>false</LinksUpToDate>
  <CharactersWithSpaces>97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2024-02-21T17:32:00Z</dcterms:created>
  <dc:creator>李璐</dc:creator>
  <cp:lastModifiedBy>阿卷</cp:lastModifiedBy>
  <cp:lastPrinted>2025-04-25T01:23:16Z</cp:lastPrinted>
  <dcterms:modified xsi:type="dcterms:W3CDTF">2025-04-25T01:33:30Z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7D51621616D74ED4A2C2248859FD6273_11</vt:lpwstr>
  </property>
  <property fmtid="{D5CDD505-2E9C-101B-9397-08002B2CF9AE}" pid="4" name="KSOTemplateDocerSaveRecord">
    <vt:lpwstr>eyJoZGlkIjoiNjhlZDM3MDMwNjM3YjJkZWI0ZjQ5MTU2YWM1YjczZDAiLCJ1c2VySWQiOiI5NjMxMzczNTcifQ==</vt:lpwstr>
  </property>
</Properties>
</file>